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7048" w:rsidRDefault="008B4255" w:rsidP="008B4255">
      <w:pPr>
        <w:rPr>
          <w:bCs/>
        </w:rPr>
      </w:pPr>
      <w:r w:rsidRPr="008B4255">
        <w:rPr>
          <w:bCs/>
          <w:highlight w:val="green"/>
        </w:rPr>
        <w:t>ESV Manager Job Description Template</w:t>
      </w:r>
      <w:r w:rsidR="00C97048">
        <w:rPr>
          <w:bCs/>
        </w:rPr>
        <w:t xml:space="preserve"> </w:t>
      </w:r>
      <w:r w:rsidR="00C97048" w:rsidRPr="00C97048">
        <w:rPr>
          <w:bCs/>
          <w:highlight w:val="green"/>
        </w:rPr>
        <w:t xml:space="preserve">– this is for a broker who </w:t>
      </w:r>
      <w:r w:rsidR="00C97048">
        <w:rPr>
          <w:bCs/>
          <w:highlight w:val="green"/>
        </w:rPr>
        <w:t xml:space="preserve">charges businesses to </w:t>
      </w:r>
      <w:r w:rsidR="00C97048" w:rsidRPr="00C97048">
        <w:rPr>
          <w:bCs/>
          <w:highlight w:val="green"/>
        </w:rPr>
        <w:t>organises volunteering projects</w:t>
      </w:r>
      <w:r w:rsidR="00C97048">
        <w:rPr>
          <w:bCs/>
        </w:rPr>
        <w:t xml:space="preserve">. </w:t>
      </w:r>
    </w:p>
    <w:p w:rsidR="008B4255" w:rsidRDefault="008B4255" w:rsidP="008B4255">
      <w:pPr>
        <w:rPr>
          <w:bCs/>
        </w:rPr>
      </w:pPr>
      <w:r>
        <w:rPr>
          <w:bCs/>
        </w:rPr>
        <w:t>[</w:t>
      </w:r>
      <w:r w:rsidRPr="008B4255">
        <w:rPr>
          <w:bCs/>
          <w:highlight w:val="yellow"/>
        </w:rPr>
        <w:t xml:space="preserve">Yellow highlighted </w:t>
      </w:r>
      <w:r w:rsidR="00BD6F74">
        <w:rPr>
          <w:bCs/>
          <w:highlight w:val="yellow"/>
        </w:rPr>
        <w:t xml:space="preserve">text </w:t>
      </w:r>
      <w:r w:rsidRPr="008B4255">
        <w:rPr>
          <w:bCs/>
          <w:highlight w:val="yellow"/>
        </w:rPr>
        <w:t xml:space="preserve">needs </w:t>
      </w:r>
      <w:r w:rsidRPr="00BD6F74">
        <w:rPr>
          <w:bCs/>
          <w:highlight w:val="yellow"/>
        </w:rPr>
        <w:t>text</w:t>
      </w:r>
      <w:r w:rsidR="00BD6F74" w:rsidRPr="00BD6F74">
        <w:rPr>
          <w:bCs/>
          <w:highlight w:val="yellow"/>
        </w:rPr>
        <w:t xml:space="preserve"> adding</w:t>
      </w:r>
      <w:r>
        <w:rPr>
          <w:bCs/>
        </w:rPr>
        <w:t>]</w:t>
      </w:r>
    </w:p>
    <w:p w:rsidR="008B4255" w:rsidRPr="008B4255" w:rsidRDefault="008B4255" w:rsidP="008B4255">
      <w:pPr>
        <w:rPr>
          <w:bCs/>
        </w:rPr>
      </w:pPr>
      <w:r>
        <w:rPr>
          <w:bCs/>
        </w:rPr>
        <w:t>[</w:t>
      </w:r>
      <w:r w:rsidRPr="008B4255">
        <w:rPr>
          <w:bCs/>
          <w:highlight w:val="green"/>
        </w:rPr>
        <w:t>Green highlighted text needs to be deleted</w:t>
      </w:r>
      <w:r>
        <w:rPr>
          <w:bCs/>
        </w:rPr>
        <w:t>]</w:t>
      </w:r>
    </w:p>
    <w:p w:rsidR="00220B19" w:rsidRDefault="00220B19" w:rsidP="00220B19">
      <w:pPr>
        <w:jc w:val="center"/>
        <w:rPr>
          <w:b/>
        </w:rPr>
      </w:pPr>
    </w:p>
    <w:p w:rsidR="00DC66ED" w:rsidRDefault="008B4255" w:rsidP="00220B19">
      <w:pPr>
        <w:jc w:val="center"/>
        <w:rPr>
          <w:b/>
        </w:rPr>
      </w:pPr>
      <w:r>
        <w:rPr>
          <w:b/>
        </w:rPr>
        <w:t>[</w:t>
      </w:r>
      <w:r w:rsidRPr="008B4255">
        <w:rPr>
          <w:b/>
          <w:highlight w:val="yellow"/>
        </w:rPr>
        <w:t>Enter Job Title</w:t>
      </w:r>
      <w:r>
        <w:rPr>
          <w:b/>
        </w:rPr>
        <w:t>]</w:t>
      </w:r>
    </w:p>
    <w:p w:rsidR="008B4255" w:rsidRPr="008B4255" w:rsidRDefault="00C97048" w:rsidP="00220B19">
      <w:pPr>
        <w:jc w:val="center"/>
        <w:rPr>
          <w:bCs/>
        </w:rPr>
      </w:pPr>
      <w:r>
        <w:rPr>
          <w:bCs/>
        </w:rPr>
        <w:t>[</w:t>
      </w:r>
      <w:r w:rsidRPr="00C97048">
        <w:rPr>
          <w:bCs/>
          <w:highlight w:val="green"/>
        </w:rPr>
        <w:t xml:space="preserve">Lots of options, but remember businesses don’t use or are </w:t>
      </w:r>
      <w:r w:rsidR="007A0A19">
        <w:rPr>
          <w:bCs/>
          <w:highlight w:val="green"/>
        </w:rPr>
        <w:t xml:space="preserve">not </w:t>
      </w:r>
      <w:r w:rsidRPr="00C97048">
        <w:rPr>
          <w:bCs/>
          <w:highlight w:val="green"/>
        </w:rPr>
        <w:t>aware of ESV acronym. Suggestions, in no particular order: Corporate Engagement Manager, Employee Volunteering Manager, Corporate Volunteering Manager, Business Brokerage Manager, etc.</w:t>
      </w:r>
      <w:r>
        <w:rPr>
          <w:bCs/>
        </w:rPr>
        <w:t>]</w:t>
      </w:r>
    </w:p>
    <w:p w:rsidR="00DC66ED" w:rsidRPr="00DC66ED" w:rsidRDefault="00DC66ED" w:rsidP="00DC66ED">
      <w:pPr>
        <w:jc w:val="center"/>
        <w:rPr>
          <w:b/>
        </w:rPr>
      </w:pPr>
    </w:p>
    <w:p w:rsidR="00DC66ED" w:rsidRPr="00DC66ED" w:rsidRDefault="00DC66ED" w:rsidP="00DC66ED">
      <w:pPr>
        <w:jc w:val="center"/>
        <w:rPr>
          <w:b/>
        </w:rPr>
      </w:pPr>
      <w:r w:rsidRPr="00DC66ED">
        <w:rPr>
          <w:b/>
        </w:rPr>
        <w:t>Job Description</w:t>
      </w:r>
    </w:p>
    <w:p w:rsidR="00DC66ED" w:rsidRDefault="00DC66ED" w:rsidP="00A962A8"/>
    <w:p w:rsidR="00DC66ED" w:rsidRDefault="00DC66ED" w:rsidP="00A962A8"/>
    <w:p w:rsidR="00A962A8" w:rsidRDefault="00A962A8" w:rsidP="00DC66ED">
      <w:pPr>
        <w:jc w:val="both"/>
      </w:pPr>
      <w:r>
        <w:t xml:space="preserve">A superb opportunity for the right individual who has the balanced skills of being accomplished in dealing with </w:t>
      </w:r>
      <w:r w:rsidR="00C97048">
        <w:t>businesses,</w:t>
      </w:r>
      <w:r>
        <w:t xml:space="preserve"> has first rate organisation and communication skills as well as being highly passionate and prepared to be hands on in supporting local charities and grass roots organisations.</w:t>
      </w:r>
    </w:p>
    <w:p w:rsidR="00A962A8" w:rsidRDefault="00A962A8" w:rsidP="00DC66ED">
      <w:pPr>
        <w:jc w:val="both"/>
      </w:pPr>
    </w:p>
    <w:p w:rsidR="00C97048" w:rsidRDefault="00C97048" w:rsidP="00DC66ED">
      <w:pPr>
        <w:jc w:val="both"/>
      </w:pPr>
      <w:r>
        <w:t>[</w:t>
      </w:r>
      <w:r w:rsidRPr="00C97048">
        <w:rPr>
          <w:highlight w:val="yellow"/>
        </w:rPr>
        <w:t xml:space="preserve">Describe your organisation and the </w:t>
      </w:r>
      <w:r>
        <w:rPr>
          <w:highlight w:val="yellow"/>
        </w:rPr>
        <w:t xml:space="preserve">ESV </w:t>
      </w:r>
      <w:r w:rsidRPr="00C97048">
        <w:rPr>
          <w:highlight w:val="yellow"/>
        </w:rPr>
        <w:t>service if already established</w:t>
      </w:r>
      <w:r>
        <w:t xml:space="preserve">. </w:t>
      </w:r>
      <w:r w:rsidRPr="00C97048">
        <w:rPr>
          <w:highlight w:val="yellow"/>
        </w:rPr>
        <w:t>If not established then describe what you would like it to be</w:t>
      </w:r>
      <w:r>
        <w:t>]</w:t>
      </w:r>
    </w:p>
    <w:p w:rsidR="00A962A8" w:rsidRDefault="00A962A8" w:rsidP="00DC66ED">
      <w:pPr>
        <w:jc w:val="both"/>
      </w:pPr>
    </w:p>
    <w:p w:rsidR="00A962A8" w:rsidRDefault="00A962A8" w:rsidP="00DC66ED">
      <w:pPr>
        <w:jc w:val="both"/>
      </w:pPr>
      <w:r>
        <w:t>This is a superb opportunity for an energetic and intelligent individual who wishes to apply their business development and organisational skills for the good of the community and help lead the expansion of this successful initiative.</w:t>
      </w:r>
    </w:p>
    <w:p w:rsidR="00A962A8" w:rsidRDefault="00A962A8" w:rsidP="00DC66ED">
      <w:pPr>
        <w:jc w:val="both"/>
      </w:pPr>
    </w:p>
    <w:p w:rsidR="00A962A8" w:rsidRDefault="00A962A8" w:rsidP="00DC66ED">
      <w:pPr>
        <w:jc w:val="both"/>
      </w:pPr>
      <w:r>
        <w:t xml:space="preserve">We are currently looking for someone with proven sales/commercial skills who can deliver revenue targets from corporate clients and also manage the operational side of running team volunteering events and working closely with voluntary sector organisations and community groups. The </w:t>
      </w:r>
      <w:r w:rsidR="00C97048">
        <w:t>[</w:t>
      </w:r>
      <w:r w:rsidR="00C97048" w:rsidRPr="00C97048">
        <w:rPr>
          <w:highlight w:val="yellow"/>
        </w:rPr>
        <w:t>Enter Job Title</w:t>
      </w:r>
      <w:r w:rsidR="00C97048">
        <w:t>]</w:t>
      </w:r>
      <w:r>
        <w:t xml:space="preserve"> will carry out a complex range of tasks including brokering relationships between local businesses and third-sector beneficiaries; build the profile of volunteering; generate leads; carry out regular marketing campaigns, identify and match needs; fundraise; and secure bookings, materials and equipment for appropriate services.</w:t>
      </w:r>
    </w:p>
    <w:p w:rsidR="00A962A8" w:rsidRDefault="00A962A8" w:rsidP="00ED2CEF">
      <w:pPr>
        <w:jc w:val="both"/>
      </w:pPr>
    </w:p>
    <w:p w:rsidR="00A962A8" w:rsidRDefault="00A962A8" w:rsidP="00ED2CEF">
      <w:pPr>
        <w:jc w:val="both"/>
      </w:pPr>
      <w:r>
        <w:t>As well as engaging with corporates at all levels, there’s a large hands-on side to the role. You will be present on-site on the day of the Corporate Client’s volunteering events, which will require several days of your time each month. It</w:t>
      </w:r>
      <w:r w:rsidR="00C97048">
        <w:t xml:space="preserve"> is</w:t>
      </w:r>
      <w:r>
        <w:t xml:space="preserve"> possible to recruit and line-manage a volunteer(s) to help you with this, but you should expect to get your hands dirty (literally). Some events involve hard physical labour such as gardening or painting. </w:t>
      </w:r>
      <w:r w:rsidR="00C97048">
        <w:t>[</w:t>
      </w:r>
      <w:r w:rsidRPr="00C97048">
        <w:rPr>
          <w:highlight w:val="green"/>
        </w:rPr>
        <w:t>Accessibility note</w:t>
      </w:r>
      <w:r w:rsidR="00C97048">
        <w:rPr>
          <w:highlight w:val="green"/>
        </w:rPr>
        <w:t>/suggestion</w:t>
      </w:r>
      <w:r w:rsidRPr="00C97048">
        <w:rPr>
          <w:highlight w:val="green"/>
        </w:rPr>
        <w:t>: if this would present a barrier for you, please come prepared to discuss how you’d overcome it and/or how we could adjust the role to accommodate your needs.</w:t>
      </w:r>
      <w:r w:rsidR="00C97048">
        <w:t>]</w:t>
      </w:r>
    </w:p>
    <w:p w:rsidR="00A962A8" w:rsidRDefault="00A962A8" w:rsidP="00A962A8"/>
    <w:p w:rsidR="00A962A8" w:rsidRDefault="00A962A8" w:rsidP="00A962A8">
      <w:r>
        <w:t xml:space="preserve">We’re looking for a proactive and dynamic person with skills in sales, marketing, fundraising, operational &amp; project management, communication and people management. </w:t>
      </w:r>
      <w:r w:rsidR="00C97048">
        <w:t>W</w:t>
      </w:r>
      <w:r>
        <w:t>e will need to see proven experience of managing projects on your own initiative.</w:t>
      </w:r>
    </w:p>
    <w:p w:rsidR="00A962A8" w:rsidRDefault="00A962A8" w:rsidP="00A962A8"/>
    <w:p w:rsidR="00BD6F74" w:rsidRDefault="00BD6F74" w:rsidP="00A962A8"/>
    <w:p w:rsidR="00A962A8" w:rsidRDefault="00A962A8" w:rsidP="00A962A8">
      <w:r>
        <w:lastRenderedPageBreak/>
        <w:t>Key responsibilities include:</w:t>
      </w:r>
    </w:p>
    <w:p w:rsidR="00A962A8" w:rsidRDefault="00A962A8" w:rsidP="00A962A8"/>
    <w:p w:rsidR="00A962A8" w:rsidRDefault="00A962A8" w:rsidP="00BD6F74">
      <w:pPr>
        <w:pStyle w:val="ListParagraph"/>
        <w:numPr>
          <w:ilvl w:val="0"/>
          <w:numId w:val="1"/>
        </w:numPr>
      </w:pPr>
      <w:r>
        <w:t>Business development (</w:t>
      </w:r>
      <w:r w:rsidR="00BD6F74">
        <w:t>businesses/private sector</w:t>
      </w:r>
      <w:r>
        <w:t>)</w:t>
      </w:r>
    </w:p>
    <w:p w:rsidR="00A962A8" w:rsidRDefault="00A962A8" w:rsidP="00ED2CEF">
      <w:pPr>
        <w:pStyle w:val="ListParagraph"/>
        <w:numPr>
          <w:ilvl w:val="0"/>
          <w:numId w:val="1"/>
        </w:numPr>
      </w:pPr>
      <w:r>
        <w:t>Profile and relationship-building focused on the corporate sector</w:t>
      </w:r>
    </w:p>
    <w:p w:rsidR="00A962A8" w:rsidRDefault="00A962A8" w:rsidP="00ED2CEF">
      <w:pPr>
        <w:pStyle w:val="ListParagraph"/>
        <w:numPr>
          <w:ilvl w:val="0"/>
          <w:numId w:val="1"/>
        </w:numPr>
      </w:pPr>
      <w:r>
        <w:t>Marketing including email campaigns, social media, collateral, press coverage</w:t>
      </w:r>
    </w:p>
    <w:p w:rsidR="00A962A8" w:rsidRDefault="00A962A8" w:rsidP="00ED2CEF">
      <w:pPr>
        <w:pStyle w:val="ListParagraph"/>
        <w:numPr>
          <w:ilvl w:val="0"/>
          <w:numId w:val="1"/>
        </w:numPr>
      </w:pPr>
      <w:r>
        <w:t xml:space="preserve">Partnerships with local beneficiaries </w:t>
      </w:r>
      <w:proofErr w:type="gramStart"/>
      <w:r>
        <w:t>e.g.</w:t>
      </w:r>
      <w:proofErr w:type="gramEnd"/>
      <w:r>
        <w:t xml:space="preserve"> schools, care homes, park authorities</w:t>
      </w:r>
    </w:p>
    <w:p w:rsidR="007A0A19" w:rsidRDefault="007A0A19" w:rsidP="00ED2CEF">
      <w:pPr>
        <w:pStyle w:val="ListParagraph"/>
        <w:numPr>
          <w:ilvl w:val="0"/>
          <w:numId w:val="1"/>
        </w:numPr>
      </w:pPr>
      <w:r>
        <w:t>Matching community volunteering opportunities with businesses offering volunteers</w:t>
      </w:r>
    </w:p>
    <w:p w:rsidR="00A962A8" w:rsidRDefault="00A962A8" w:rsidP="00ED2CEF">
      <w:pPr>
        <w:pStyle w:val="ListParagraph"/>
        <w:numPr>
          <w:ilvl w:val="0"/>
          <w:numId w:val="1"/>
        </w:numPr>
      </w:pPr>
      <w:r>
        <w:t xml:space="preserve">Operational delivery management and oversight, </w:t>
      </w:r>
      <w:proofErr w:type="gramStart"/>
      <w:r>
        <w:t>e.g.</w:t>
      </w:r>
      <w:proofErr w:type="gramEnd"/>
      <w:r>
        <w:t xml:space="preserve"> health &amp; safety</w:t>
      </w:r>
    </w:p>
    <w:p w:rsidR="00A962A8" w:rsidRDefault="00A962A8" w:rsidP="00ED2CEF">
      <w:pPr>
        <w:pStyle w:val="ListParagraph"/>
        <w:numPr>
          <w:ilvl w:val="0"/>
          <w:numId w:val="1"/>
        </w:numPr>
      </w:pPr>
      <w:r>
        <w:t>Evaluation, reporting and data management</w:t>
      </w:r>
    </w:p>
    <w:p w:rsidR="00A962A8" w:rsidRDefault="00A962A8" w:rsidP="00ED2CEF">
      <w:pPr>
        <w:pStyle w:val="ListParagraph"/>
        <w:numPr>
          <w:ilvl w:val="0"/>
          <w:numId w:val="1"/>
        </w:numPr>
      </w:pPr>
      <w:r>
        <w:t>Fundraising via bids and applications to appropriate sources</w:t>
      </w:r>
    </w:p>
    <w:p w:rsidR="00A962A8" w:rsidRDefault="00A962A8" w:rsidP="00ED2CEF">
      <w:pPr>
        <w:pStyle w:val="ListParagraph"/>
        <w:numPr>
          <w:ilvl w:val="0"/>
          <w:numId w:val="1"/>
        </w:numPr>
      </w:pPr>
      <w:r>
        <w:t xml:space="preserve">Participation in national campaigns, </w:t>
      </w:r>
      <w:r w:rsidR="007A0A19">
        <w:t>[</w:t>
      </w:r>
      <w:r w:rsidR="007A0A19" w:rsidRPr="007A0A19">
        <w:rPr>
          <w:highlight w:val="yellow"/>
        </w:rPr>
        <w:t>Enter organisation name</w:t>
      </w:r>
      <w:r w:rsidR="007A0A19">
        <w:t>]</w:t>
      </w:r>
      <w:r>
        <w:t xml:space="preserve"> events &amp; activities, and more</w:t>
      </w:r>
    </w:p>
    <w:p w:rsidR="00ED2CEF" w:rsidRDefault="00ED2CEF" w:rsidP="00A962A8"/>
    <w:p w:rsidR="00BD6F74" w:rsidRDefault="00BD6F74" w:rsidP="00A962A8">
      <w:r>
        <w:t>Person Specification:</w:t>
      </w:r>
    </w:p>
    <w:p w:rsidR="00BD6F74" w:rsidRDefault="00A962A8" w:rsidP="00BD6F74">
      <w:pPr>
        <w:pStyle w:val="ListParagraph"/>
        <w:numPr>
          <w:ilvl w:val="0"/>
          <w:numId w:val="2"/>
        </w:numPr>
      </w:pPr>
      <w:r>
        <w:t>well-organised</w:t>
      </w:r>
    </w:p>
    <w:p w:rsidR="00BD6F74" w:rsidRDefault="00A962A8" w:rsidP="00BD6F74">
      <w:pPr>
        <w:pStyle w:val="ListParagraph"/>
        <w:numPr>
          <w:ilvl w:val="0"/>
          <w:numId w:val="2"/>
        </w:numPr>
      </w:pPr>
      <w:r>
        <w:t>confident working solo</w:t>
      </w:r>
    </w:p>
    <w:p w:rsidR="00BD6F74" w:rsidRDefault="00A962A8" w:rsidP="00BD6F74">
      <w:pPr>
        <w:pStyle w:val="ListParagraph"/>
        <w:numPr>
          <w:ilvl w:val="0"/>
          <w:numId w:val="2"/>
        </w:numPr>
      </w:pPr>
      <w:r>
        <w:t xml:space="preserve">a style that blends the best of our voluntary-sector roots and our corporate client base. </w:t>
      </w:r>
    </w:p>
    <w:p w:rsidR="00BD6F74" w:rsidRDefault="00A962A8" w:rsidP="00BD6F74">
      <w:pPr>
        <w:pStyle w:val="ListParagraph"/>
        <w:numPr>
          <w:ilvl w:val="0"/>
          <w:numId w:val="2"/>
        </w:numPr>
      </w:pPr>
      <w:r>
        <w:t xml:space="preserve">Previous experience in business development or sales is essential, including delivering income targets. </w:t>
      </w:r>
    </w:p>
    <w:p w:rsidR="00BD6F74" w:rsidRDefault="00A962A8" w:rsidP="00BD6F74">
      <w:pPr>
        <w:pStyle w:val="ListParagraph"/>
        <w:numPr>
          <w:ilvl w:val="0"/>
          <w:numId w:val="2"/>
        </w:numPr>
      </w:pPr>
      <w:r>
        <w:t xml:space="preserve">Experience in the not-for-profit sector </w:t>
      </w:r>
    </w:p>
    <w:p w:rsidR="00A962A8" w:rsidRDefault="00BD6F74" w:rsidP="00ED2CEF">
      <w:pPr>
        <w:pStyle w:val="ListParagraph"/>
        <w:numPr>
          <w:ilvl w:val="0"/>
          <w:numId w:val="2"/>
        </w:numPr>
        <w:jc w:val="both"/>
      </w:pPr>
      <w:r>
        <w:t>O</w:t>
      </w:r>
      <w:r w:rsidR="00A962A8">
        <w:t>rganising events and/or corporate volunteering services</w:t>
      </w:r>
    </w:p>
    <w:p w:rsidR="00BD6F74" w:rsidRDefault="00BD6F74" w:rsidP="00BD6F74">
      <w:pPr>
        <w:jc w:val="both"/>
      </w:pPr>
    </w:p>
    <w:p w:rsidR="000746D0" w:rsidRDefault="000746D0" w:rsidP="00BD6F74">
      <w:pPr>
        <w:jc w:val="both"/>
      </w:pPr>
      <w:r>
        <w:t>Competencies:</w:t>
      </w:r>
    </w:p>
    <w:p w:rsidR="00E85460" w:rsidRDefault="00E85460" w:rsidP="000746D0">
      <w:pPr>
        <w:pStyle w:val="ListParagraph"/>
        <w:numPr>
          <w:ilvl w:val="0"/>
          <w:numId w:val="3"/>
        </w:numPr>
        <w:jc w:val="both"/>
      </w:pPr>
      <w:r>
        <w:t>Professional business English – written and spoken</w:t>
      </w:r>
    </w:p>
    <w:p w:rsidR="000746D0" w:rsidRDefault="000746D0" w:rsidP="000746D0">
      <w:pPr>
        <w:pStyle w:val="ListParagraph"/>
        <w:numPr>
          <w:ilvl w:val="0"/>
          <w:numId w:val="3"/>
        </w:numPr>
        <w:jc w:val="both"/>
      </w:pPr>
      <w:r>
        <w:t>high degree of software literacy, including email, MS Word and Excel</w:t>
      </w:r>
    </w:p>
    <w:p w:rsidR="000746D0" w:rsidRPr="003B75B2" w:rsidRDefault="000746D0" w:rsidP="000746D0">
      <w:pPr>
        <w:pStyle w:val="ListParagraph"/>
        <w:numPr>
          <w:ilvl w:val="0"/>
          <w:numId w:val="3"/>
        </w:numPr>
        <w:jc w:val="both"/>
      </w:pPr>
      <w:r w:rsidRPr="003B75B2">
        <w:t xml:space="preserve">familiarity with </w:t>
      </w:r>
      <w:proofErr w:type="spellStart"/>
      <w:r w:rsidRPr="003B75B2">
        <w:rPr>
          <w:highlight w:val="green"/>
        </w:rPr>
        <w:t>MailChimp</w:t>
      </w:r>
      <w:proofErr w:type="spellEnd"/>
      <w:r w:rsidRPr="003B75B2">
        <w:rPr>
          <w:highlight w:val="green"/>
        </w:rPr>
        <w:t xml:space="preserve"> </w:t>
      </w:r>
      <w:r w:rsidR="003B75B2" w:rsidRPr="003B75B2">
        <w:rPr>
          <w:highlight w:val="green"/>
        </w:rPr>
        <w:t>and/or</w:t>
      </w:r>
      <w:r w:rsidR="003B75B2" w:rsidRPr="003B75B2">
        <w:t xml:space="preserve"> </w:t>
      </w:r>
      <w:r w:rsidRPr="003B75B2">
        <w:t>email marketing software</w:t>
      </w:r>
    </w:p>
    <w:p w:rsidR="00BD6F74" w:rsidRDefault="00BD6F74" w:rsidP="00BD6F74">
      <w:pPr>
        <w:jc w:val="both"/>
      </w:pPr>
    </w:p>
    <w:p w:rsidR="00A962A8" w:rsidRDefault="00BD6F74" w:rsidP="00ED2CEF">
      <w:pPr>
        <w:jc w:val="both"/>
        <w:rPr>
          <w:b/>
        </w:rPr>
      </w:pPr>
      <w:r w:rsidRPr="00BD6F74">
        <w:rPr>
          <w:b/>
          <w:highlight w:val="green"/>
        </w:rPr>
        <w:t xml:space="preserve">OPTIONAL: </w:t>
      </w:r>
      <w:r w:rsidR="00A962A8" w:rsidRPr="00BD6F74">
        <w:rPr>
          <w:b/>
          <w:highlight w:val="green"/>
        </w:rPr>
        <w:t>You should be passionate about volunteering and the impact that volunteers have on their communities and the wider world. This role will be part of a team at</w:t>
      </w:r>
      <w:r w:rsidR="00A962A8" w:rsidRPr="009D7386">
        <w:rPr>
          <w:b/>
        </w:rPr>
        <w:t xml:space="preserve"> </w:t>
      </w:r>
      <w:r>
        <w:rPr>
          <w:b/>
        </w:rPr>
        <w:t>[</w:t>
      </w:r>
      <w:r w:rsidRPr="00BD6F74">
        <w:rPr>
          <w:b/>
          <w:highlight w:val="yellow"/>
        </w:rPr>
        <w:t>Enter organisation name</w:t>
      </w:r>
      <w:r>
        <w:rPr>
          <w:b/>
        </w:rPr>
        <w:t>]</w:t>
      </w:r>
      <w:r w:rsidR="00A962A8" w:rsidRPr="009D7386">
        <w:rPr>
          <w:b/>
        </w:rPr>
        <w:t xml:space="preserve"> </w:t>
      </w:r>
      <w:r w:rsidR="00A962A8" w:rsidRPr="00BD6F74">
        <w:rPr>
          <w:b/>
          <w:highlight w:val="green"/>
        </w:rPr>
        <w:t>that supports each other to meet the wider objectives of the charity</w:t>
      </w:r>
      <w:r w:rsidRPr="00BD6F74">
        <w:rPr>
          <w:b/>
          <w:highlight w:val="green"/>
        </w:rPr>
        <w:t>.</w:t>
      </w:r>
    </w:p>
    <w:p w:rsidR="00BD6F74" w:rsidRPr="00BD6F74" w:rsidRDefault="00BD6F74" w:rsidP="00ED2CEF">
      <w:pPr>
        <w:jc w:val="both"/>
        <w:rPr>
          <w:bCs/>
        </w:rPr>
      </w:pPr>
    </w:p>
    <w:p w:rsidR="000746D0" w:rsidRDefault="00A962A8" w:rsidP="00ED2CEF">
      <w:pPr>
        <w:jc w:val="both"/>
      </w:pPr>
      <w:r>
        <w:t xml:space="preserve">You should have a high degree of software literacy, including email, MS Word and Excel; familiarity with </w:t>
      </w:r>
      <w:proofErr w:type="spellStart"/>
      <w:r>
        <w:t>MailChimp</w:t>
      </w:r>
      <w:proofErr w:type="spellEnd"/>
      <w:r>
        <w:t xml:space="preserve"> email marketing software is a plus. </w:t>
      </w:r>
    </w:p>
    <w:p w:rsidR="000746D0" w:rsidRDefault="000746D0" w:rsidP="00ED2CEF">
      <w:pPr>
        <w:jc w:val="both"/>
      </w:pPr>
    </w:p>
    <w:p w:rsidR="00A962A8" w:rsidRDefault="00A962A8" w:rsidP="00ED2CEF">
      <w:pPr>
        <w:jc w:val="both"/>
      </w:pPr>
      <w:r>
        <w:t>We already have relationships with businesses to build on as well as many other new businesses to work with. For the right person, this will be an exciting role that will really make a difference in the local community.</w:t>
      </w:r>
    </w:p>
    <w:p w:rsidR="00A962A8" w:rsidRDefault="00A962A8" w:rsidP="00A962A8"/>
    <w:p w:rsidR="00A962A8" w:rsidRPr="00BD6F74" w:rsidRDefault="00A962A8" w:rsidP="00A962A8">
      <w:pPr>
        <w:rPr>
          <w:b/>
          <w:bCs/>
        </w:rPr>
      </w:pPr>
      <w:r w:rsidRPr="00BD6F74">
        <w:rPr>
          <w:b/>
          <w:bCs/>
        </w:rPr>
        <w:t>Vacancy Details</w:t>
      </w:r>
    </w:p>
    <w:p w:rsidR="00A962A8" w:rsidRDefault="00A962A8" w:rsidP="00A962A8"/>
    <w:p w:rsidR="00A962A8" w:rsidRDefault="00A962A8" w:rsidP="00A962A8">
      <w:r>
        <w:t xml:space="preserve">Location: </w:t>
      </w:r>
      <w:r w:rsidR="00BD6F74">
        <w:t>[</w:t>
      </w:r>
      <w:r w:rsidR="00BD6F74" w:rsidRPr="00BD6F74">
        <w:rPr>
          <w:highlight w:val="yellow"/>
        </w:rPr>
        <w:t>Add Address</w:t>
      </w:r>
      <w:r w:rsidR="00BD6F74">
        <w:t>]</w:t>
      </w:r>
    </w:p>
    <w:p w:rsidR="00620691" w:rsidRDefault="00620691" w:rsidP="00A962A8"/>
    <w:p w:rsidR="00620691" w:rsidRDefault="00620691" w:rsidP="00A962A8"/>
    <w:p w:rsidR="00A962A8" w:rsidRDefault="00A962A8" w:rsidP="00620691">
      <w:pPr>
        <w:jc w:val="both"/>
      </w:pPr>
      <w:r>
        <w:lastRenderedPageBreak/>
        <w:t xml:space="preserve">Job Type: </w:t>
      </w:r>
      <w:r w:rsidR="00BD6F74">
        <w:t>[</w:t>
      </w:r>
      <w:r w:rsidR="00BD6F74" w:rsidRPr="00BD6F74">
        <w:rPr>
          <w:highlight w:val="yellow"/>
        </w:rPr>
        <w:t>Describe if full or part-time and any flexibility of the role</w:t>
      </w:r>
      <w:r w:rsidR="00BD6F74">
        <w:t>]. [</w:t>
      </w:r>
      <w:r w:rsidR="00BD6F74" w:rsidRPr="00BD6F74">
        <w:rPr>
          <w:highlight w:val="green"/>
        </w:rPr>
        <w:t xml:space="preserve">If part-time then could add: </w:t>
      </w:r>
      <w:r w:rsidRPr="00BD6F74">
        <w:rPr>
          <w:highlight w:val="green"/>
        </w:rPr>
        <w:t>Based on income generating performance, we are keen for this role to expand to Full-time or add an additional part-time role</w:t>
      </w:r>
      <w:r w:rsidR="00BD6F74">
        <w:t>]</w:t>
      </w:r>
      <w:r>
        <w:t>.</w:t>
      </w:r>
    </w:p>
    <w:p w:rsidR="00A962A8" w:rsidRDefault="00A962A8" w:rsidP="00620691">
      <w:pPr>
        <w:jc w:val="both"/>
      </w:pPr>
    </w:p>
    <w:p w:rsidR="00A962A8" w:rsidRDefault="00A962A8" w:rsidP="00620691">
      <w:pPr>
        <w:jc w:val="both"/>
      </w:pPr>
      <w:r>
        <w:t xml:space="preserve">Line management: </w:t>
      </w:r>
      <w:r w:rsidR="00BD6F74">
        <w:t>[</w:t>
      </w:r>
      <w:r w:rsidR="00BD6F74" w:rsidRPr="00BD6F74">
        <w:rPr>
          <w:highlight w:val="yellow"/>
        </w:rPr>
        <w:t>Add Line Manager job position</w:t>
      </w:r>
      <w:r w:rsidR="00BD6F74">
        <w:t>]</w:t>
      </w:r>
    </w:p>
    <w:p w:rsidR="00A962A8" w:rsidRDefault="00A962A8" w:rsidP="00620691">
      <w:pPr>
        <w:jc w:val="both"/>
      </w:pPr>
    </w:p>
    <w:p w:rsidR="00BD6F74" w:rsidRDefault="00A962A8" w:rsidP="00620691">
      <w:pPr>
        <w:jc w:val="both"/>
      </w:pPr>
      <w:r>
        <w:t xml:space="preserve">As a </w:t>
      </w:r>
      <w:r w:rsidR="00BD6F74">
        <w:t>volunteering organisation</w:t>
      </w:r>
      <w:r>
        <w:t xml:space="preserve">, we value your volunteering experience highly, as well as your paid work history. </w:t>
      </w:r>
    </w:p>
    <w:p w:rsidR="00BD6F74" w:rsidRDefault="00BD6F74" w:rsidP="00620691">
      <w:pPr>
        <w:jc w:val="both"/>
      </w:pPr>
    </w:p>
    <w:p w:rsidR="00A962A8" w:rsidRDefault="00A962A8" w:rsidP="00620691">
      <w:pPr>
        <w:jc w:val="both"/>
      </w:pPr>
      <w:r>
        <w:t>We aim to be an equal opportunities employer and welcome applications from all sections of the community.</w:t>
      </w:r>
    </w:p>
    <w:p w:rsidR="00A962A8" w:rsidRDefault="00A962A8" w:rsidP="00620691">
      <w:pPr>
        <w:jc w:val="both"/>
      </w:pPr>
    </w:p>
    <w:p w:rsidR="00000000" w:rsidRDefault="00A962A8" w:rsidP="00620691">
      <w:pPr>
        <w:jc w:val="both"/>
      </w:pPr>
      <w:r>
        <w:t xml:space="preserve">Salary: </w:t>
      </w:r>
      <w:r w:rsidR="00BD6F74">
        <w:t>[</w:t>
      </w:r>
      <w:r w:rsidR="00BD6F74" w:rsidRPr="00BD6F74">
        <w:rPr>
          <w:highlight w:val="yellow"/>
        </w:rPr>
        <w:t>add details</w:t>
      </w:r>
      <w:r w:rsidR="00BD6F74">
        <w:t>]</w:t>
      </w:r>
    </w:p>
    <w:sectPr w:rsidR="00286C73" w:rsidSect="000E77D3">
      <w:head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6D2C" w:rsidRDefault="00FC6D2C" w:rsidP="00DC66ED">
      <w:r>
        <w:separator/>
      </w:r>
    </w:p>
  </w:endnote>
  <w:endnote w:type="continuationSeparator" w:id="0">
    <w:p w:rsidR="00FC6D2C" w:rsidRDefault="00FC6D2C" w:rsidP="00DC6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6D2C" w:rsidRDefault="00FC6D2C" w:rsidP="00DC66ED">
      <w:r>
        <w:separator/>
      </w:r>
    </w:p>
  </w:footnote>
  <w:footnote w:type="continuationSeparator" w:id="0">
    <w:p w:rsidR="00FC6D2C" w:rsidRDefault="00FC6D2C" w:rsidP="00DC6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C66ED" w:rsidRDefault="00DC66E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CFD"/>
    <w:multiLevelType w:val="hybridMultilevel"/>
    <w:tmpl w:val="EB6E5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DE28F1"/>
    <w:multiLevelType w:val="hybridMultilevel"/>
    <w:tmpl w:val="CC266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05896"/>
    <w:multiLevelType w:val="hybridMultilevel"/>
    <w:tmpl w:val="8872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8241561">
    <w:abstractNumId w:val="2"/>
  </w:num>
  <w:num w:numId="2" w16cid:durableId="1283342620">
    <w:abstractNumId w:val="1"/>
  </w:num>
  <w:num w:numId="3" w16cid:durableId="441388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A8"/>
    <w:rsid w:val="000746D0"/>
    <w:rsid w:val="000E77D3"/>
    <w:rsid w:val="00220B19"/>
    <w:rsid w:val="003879D0"/>
    <w:rsid w:val="003B75B2"/>
    <w:rsid w:val="00620691"/>
    <w:rsid w:val="007A0A19"/>
    <w:rsid w:val="008B4255"/>
    <w:rsid w:val="008D7F3B"/>
    <w:rsid w:val="009D7386"/>
    <w:rsid w:val="00A962A8"/>
    <w:rsid w:val="00BD6F74"/>
    <w:rsid w:val="00C97048"/>
    <w:rsid w:val="00DC66ED"/>
    <w:rsid w:val="00E85460"/>
    <w:rsid w:val="00ED2CEF"/>
    <w:rsid w:val="00EE3D2E"/>
    <w:rsid w:val="00FC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685476A"/>
  <w15:chartTrackingRefBased/>
  <w15:docId w15:val="{F5630C31-ECEA-BB40-B4D4-17B3F031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6ED"/>
    <w:pPr>
      <w:tabs>
        <w:tab w:val="center" w:pos="4680"/>
        <w:tab w:val="right" w:pos="9360"/>
      </w:tabs>
    </w:pPr>
  </w:style>
  <w:style w:type="character" w:customStyle="1" w:styleId="HeaderChar">
    <w:name w:val="Header Char"/>
    <w:basedOn w:val="DefaultParagraphFont"/>
    <w:link w:val="Header"/>
    <w:uiPriority w:val="99"/>
    <w:rsid w:val="00DC66ED"/>
  </w:style>
  <w:style w:type="paragraph" w:styleId="Footer">
    <w:name w:val="footer"/>
    <w:basedOn w:val="Normal"/>
    <w:link w:val="FooterChar"/>
    <w:uiPriority w:val="99"/>
    <w:unhideWhenUsed/>
    <w:rsid w:val="00DC66ED"/>
    <w:pPr>
      <w:tabs>
        <w:tab w:val="center" w:pos="4680"/>
        <w:tab w:val="right" w:pos="9360"/>
      </w:tabs>
    </w:pPr>
  </w:style>
  <w:style w:type="character" w:customStyle="1" w:styleId="FooterChar">
    <w:name w:val="Footer Char"/>
    <w:basedOn w:val="DefaultParagraphFont"/>
    <w:link w:val="Footer"/>
    <w:uiPriority w:val="99"/>
    <w:rsid w:val="00DC66ED"/>
  </w:style>
  <w:style w:type="paragraph" w:styleId="BalloonText">
    <w:name w:val="Balloon Text"/>
    <w:basedOn w:val="Normal"/>
    <w:link w:val="BalloonTextChar"/>
    <w:uiPriority w:val="99"/>
    <w:semiHidden/>
    <w:unhideWhenUsed/>
    <w:rsid w:val="00DC66E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C66ED"/>
    <w:rPr>
      <w:rFonts w:ascii="Times New Roman" w:hAnsi="Times New Roman" w:cs="Times New Roman"/>
      <w:sz w:val="18"/>
      <w:szCs w:val="18"/>
    </w:rPr>
  </w:style>
  <w:style w:type="paragraph" w:styleId="ListParagraph">
    <w:name w:val="List Paragraph"/>
    <w:basedOn w:val="Normal"/>
    <w:uiPriority w:val="34"/>
    <w:qFormat/>
    <w:rsid w:val="00ED2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Pinkney</dc:creator>
  <cp:keywords/>
  <dc:description/>
  <cp:lastModifiedBy>Dominic Pinkney</cp:lastModifiedBy>
  <cp:revision>3</cp:revision>
  <dcterms:created xsi:type="dcterms:W3CDTF">2023-10-06T11:23:00Z</dcterms:created>
  <dcterms:modified xsi:type="dcterms:W3CDTF">2023-10-06T11:25:00Z</dcterms:modified>
</cp:coreProperties>
</file>